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74A2C" w14:textId="57A7CEC7" w:rsidR="00D53A7C" w:rsidRDefault="00D53A7C" w:rsidP="00C841B7">
      <w:pPr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 wp14:anchorId="636BED15" wp14:editId="3E732FEC">
            <wp:extent cx="5940425" cy="20529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исьма топер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0FFFF" w14:textId="77777777" w:rsidR="00017402" w:rsidRDefault="00017402" w:rsidP="00531DD9">
      <w:pPr>
        <w:jc w:val="right"/>
        <w:rPr>
          <w:sz w:val="28"/>
          <w:szCs w:val="28"/>
        </w:rPr>
      </w:pPr>
    </w:p>
    <w:p w14:paraId="311F40EF" w14:textId="77777777" w:rsidR="004D5074" w:rsidRDefault="004D5074" w:rsidP="00531DD9">
      <w:pPr>
        <w:jc w:val="right"/>
        <w:rPr>
          <w:sz w:val="28"/>
          <w:szCs w:val="28"/>
        </w:rPr>
      </w:pPr>
    </w:p>
    <w:p w14:paraId="48353D7F" w14:textId="7499031B" w:rsidR="009C155F" w:rsidRPr="00017402" w:rsidRDefault="00FC2CAE" w:rsidP="00FC2C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9C155F" w:rsidRPr="00017402">
        <w:rPr>
          <w:sz w:val="28"/>
          <w:szCs w:val="28"/>
        </w:rPr>
        <w:t xml:space="preserve">Потенциальным участникам </w:t>
      </w:r>
    </w:p>
    <w:p w14:paraId="3D84FDDD" w14:textId="70EA10C8" w:rsidR="00D53A7C" w:rsidRPr="00097AB7" w:rsidRDefault="009C155F" w:rsidP="005827E6">
      <w:pPr>
        <w:ind w:firstLine="4111"/>
        <w:jc w:val="right"/>
        <w:rPr>
          <w:sz w:val="28"/>
          <w:szCs w:val="28"/>
        </w:rPr>
      </w:pPr>
      <w:r w:rsidRPr="00017402">
        <w:rPr>
          <w:sz w:val="28"/>
          <w:szCs w:val="28"/>
        </w:rPr>
        <w:t xml:space="preserve">процедуры </w:t>
      </w:r>
      <w:r w:rsidR="00097AB7">
        <w:rPr>
          <w:sz w:val="28"/>
          <w:szCs w:val="28"/>
        </w:rPr>
        <w:t xml:space="preserve">изучения </w:t>
      </w:r>
      <w:r w:rsidR="002A3632">
        <w:rPr>
          <w:sz w:val="28"/>
          <w:szCs w:val="28"/>
        </w:rPr>
        <w:t>конъюнктуры</w:t>
      </w:r>
      <w:r w:rsidR="00097AB7">
        <w:rPr>
          <w:sz w:val="28"/>
          <w:szCs w:val="28"/>
        </w:rPr>
        <w:t xml:space="preserve"> рынка </w:t>
      </w:r>
    </w:p>
    <w:p w14:paraId="5BCC134B" w14:textId="47CD2F0B" w:rsidR="0055101F" w:rsidRPr="00FC2CAE" w:rsidRDefault="00FC2CAE" w:rsidP="004D19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5B0B37">
        <w:rPr>
          <w:sz w:val="28"/>
          <w:szCs w:val="28"/>
        </w:rPr>
        <w:t xml:space="preserve">по </w:t>
      </w:r>
      <w:r w:rsidR="00AB2B90">
        <w:rPr>
          <w:sz w:val="28"/>
          <w:szCs w:val="28"/>
        </w:rPr>
        <w:t xml:space="preserve">закупке </w:t>
      </w:r>
      <w:r w:rsidR="00BB05D7">
        <w:rPr>
          <w:sz w:val="28"/>
          <w:szCs w:val="28"/>
        </w:rPr>
        <w:t>ремн</w:t>
      </w:r>
      <w:r w:rsidR="00184357">
        <w:rPr>
          <w:sz w:val="28"/>
          <w:szCs w:val="28"/>
        </w:rPr>
        <w:t>ей</w:t>
      </w:r>
    </w:p>
    <w:p w14:paraId="6A490D76" w14:textId="77777777" w:rsidR="004D5074" w:rsidRDefault="004D5074" w:rsidP="00017402">
      <w:pPr>
        <w:ind w:firstLine="567"/>
        <w:jc w:val="both"/>
        <w:rPr>
          <w:sz w:val="28"/>
          <w:szCs w:val="28"/>
        </w:rPr>
      </w:pPr>
    </w:p>
    <w:p w14:paraId="1887E7B0" w14:textId="77777777" w:rsidR="004D5074" w:rsidRDefault="004D5074" w:rsidP="00017402">
      <w:pPr>
        <w:ind w:firstLine="567"/>
        <w:jc w:val="both"/>
        <w:rPr>
          <w:sz w:val="28"/>
          <w:szCs w:val="28"/>
        </w:rPr>
      </w:pPr>
    </w:p>
    <w:p w14:paraId="5BEE0D19" w14:textId="2185425A" w:rsidR="00C841B7" w:rsidRPr="00BB05D7" w:rsidRDefault="009C155F" w:rsidP="00F94EF1">
      <w:pPr>
        <w:ind w:firstLine="851"/>
        <w:jc w:val="both"/>
        <w:rPr>
          <w:sz w:val="28"/>
          <w:szCs w:val="28"/>
        </w:rPr>
      </w:pPr>
      <w:r w:rsidRPr="00017402">
        <w:rPr>
          <w:sz w:val="28"/>
          <w:szCs w:val="28"/>
        </w:rPr>
        <w:t xml:space="preserve">ОАО «Беларуськалий» приглашает Вас принять участие в процедуре </w:t>
      </w:r>
      <w:r w:rsidR="00097AB7">
        <w:rPr>
          <w:sz w:val="28"/>
          <w:szCs w:val="28"/>
        </w:rPr>
        <w:t>изучения конъю</w:t>
      </w:r>
      <w:r w:rsidR="002A3632">
        <w:rPr>
          <w:sz w:val="28"/>
          <w:szCs w:val="28"/>
        </w:rPr>
        <w:t>н</w:t>
      </w:r>
      <w:r w:rsidR="00097AB7">
        <w:rPr>
          <w:sz w:val="28"/>
          <w:szCs w:val="28"/>
        </w:rPr>
        <w:t>ктуры рынка</w:t>
      </w:r>
      <w:r w:rsidR="00E955A1">
        <w:rPr>
          <w:sz w:val="28"/>
          <w:szCs w:val="28"/>
        </w:rPr>
        <w:t xml:space="preserve"> по закупке </w:t>
      </w:r>
      <w:r w:rsidR="00BB05D7">
        <w:rPr>
          <w:sz w:val="28"/>
          <w:szCs w:val="28"/>
        </w:rPr>
        <w:t>ремн</w:t>
      </w:r>
      <w:r w:rsidR="00184357">
        <w:rPr>
          <w:sz w:val="28"/>
          <w:szCs w:val="28"/>
        </w:rPr>
        <w:t>ей</w:t>
      </w:r>
    </w:p>
    <w:p w14:paraId="733180A5" w14:textId="77777777" w:rsidR="00070C54" w:rsidRDefault="00070C54" w:rsidP="00F94EF1">
      <w:pPr>
        <w:ind w:firstLine="851"/>
        <w:jc w:val="both"/>
        <w:rPr>
          <w:sz w:val="28"/>
          <w:szCs w:val="28"/>
        </w:rPr>
      </w:pPr>
    </w:p>
    <w:tbl>
      <w:tblPr>
        <w:tblW w:w="97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237"/>
        <w:gridCol w:w="2874"/>
      </w:tblGrid>
      <w:tr w:rsidR="00184357" w:rsidRPr="001A2E69" w14:paraId="1BFD1E7B" w14:textId="77777777" w:rsidTr="00184357">
        <w:trPr>
          <w:trHeight w:val="284"/>
        </w:trPr>
        <w:tc>
          <w:tcPr>
            <w:tcW w:w="596" w:type="dxa"/>
            <w:shd w:val="clear" w:color="auto" w:fill="auto"/>
            <w:vAlign w:val="center"/>
          </w:tcPr>
          <w:p w14:paraId="53082727" w14:textId="77777777" w:rsidR="00184357" w:rsidRPr="001A2E69" w:rsidRDefault="00184357" w:rsidP="001A3D85">
            <w:pPr>
              <w:ind w:left="-48" w:right="-121"/>
              <w:jc w:val="center"/>
              <w:rPr>
                <w:sz w:val="24"/>
                <w:szCs w:val="24"/>
              </w:rPr>
            </w:pPr>
            <w:r w:rsidRPr="001A2E69">
              <w:rPr>
                <w:sz w:val="24"/>
                <w:szCs w:val="24"/>
              </w:rPr>
              <w:t>№ лота</w:t>
            </w:r>
          </w:p>
        </w:tc>
        <w:tc>
          <w:tcPr>
            <w:tcW w:w="6237" w:type="dxa"/>
            <w:shd w:val="clear" w:color="auto" w:fill="auto"/>
          </w:tcPr>
          <w:p w14:paraId="7AD2D86F" w14:textId="7556A672" w:rsidR="00184357" w:rsidRPr="00C54ACD" w:rsidRDefault="00184357" w:rsidP="001A3D85">
            <w:pPr>
              <w:jc w:val="center"/>
              <w:rPr>
                <w:sz w:val="24"/>
                <w:szCs w:val="24"/>
              </w:rPr>
            </w:pPr>
            <w:r w:rsidRPr="00C54ACD">
              <w:rPr>
                <w:sz w:val="24"/>
                <w:szCs w:val="24"/>
              </w:rPr>
              <w:t>Наименование товара</w:t>
            </w:r>
            <w:r>
              <w:rPr>
                <w:sz w:val="24"/>
                <w:szCs w:val="24"/>
              </w:rPr>
              <w:t xml:space="preserve"> или аналога</w:t>
            </w:r>
          </w:p>
        </w:tc>
        <w:tc>
          <w:tcPr>
            <w:tcW w:w="2874" w:type="dxa"/>
            <w:shd w:val="clear" w:color="auto" w:fill="auto"/>
          </w:tcPr>
          <w:p w14:paraId="05C61AC1" w14:textId="6E7C747C" w:rsidR="00184357" w:rsidRPr="001A2E69" w:rsidRDefault="00184357" w:rsidP="001A3D85">
            <w:pPr>
              <w:jc w:val="center"/>
              <w:rPr>
                <w:sz w:val="24"/>
                <w:szCs w:val="24"/>
              </w:rPr>
            </w:pPr>
            <w:r w:rsidRPr="001A2E69">
              <w:rPr>
                <w:sz w:val="24"/>
                <w:szCs w:val="24"/>
              </w:rPr>
              <w:t>Кол-во</w:t>
            </w:r>
            <w:r>
              <w:rPr>
                <w:sz w:val="24"/>
                <w:szCs w:val="24"/>
              </w:rPr>
              <w:t xml:space="preserve"> (шт.)</w:t>
            </w:r>
          </w:p>
        </w:tc>
      </w:tr>
      <w:tr w:rsidR="00184357" w:rsidRPr="001A2E69" w14:paraId="66741F71" w14:textId="77777777" w:rsidTr="00184357">
        <w:trPr>
          <w:trHeight w:val="284"/>
        </w:trPr>
        <w:tc>
          <w:tcPr>
            <w:tcW w:w="596" w:type="dxa"/>
            <w:shd w:val="clear" w:color="auto" w:fill="auto"/>
            <w:vAlign w:val="center"/>
          </w:tcPr>
          <w:p w14:paraId="58870948" w14:textId="77777777" w:rsidR="00184357" w:rsidRPr="001A3D85" w:rsidRDefault="00184357" w:rsidP="001A3D85">
            <w:pPr>
              <w:jc w:val="center"/>
              <w:rPr>
                <w:sz w:val="24"/>
                <w:szCs w:val="24"/>
              </w:rPr>
            </w:pPr>
            <w:r w:rsidRPr="001A3D85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4F7BFCA0" w14:textId="1918F4FB" w:rsidR="00184357" w:rsidRPr="00BB05D7" w:rsidRDefault="00184357" w:rsidP="00BB0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Ремень А 1500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62976E6C" w14:textId="032B7E05" w:rsidR="00184357" w:rsidRPr="00BB05D7" w:rsidRDefault="00184357" w:rsidP="00184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A3D85">
              <w:rPr>
                <w:sz w:val="24"/>
                <w:szCs w:val="24"/>
              </w:rPr>
              <w:t xml:space="preserve"> шт.</w:t>
            </w:r>
          </w:p>
        </w:tc>
      </w:tr>
      <w:tr w:rsidR="00184357" w:rsidRPr="001A2E69" w14:paraId="2DE70D2F" w14:textId="77777777" w:rsidTr="00184357">
        <w:trPr>
          <w:trHeight w:val="284"/>
        </w:trPr>
        <w:tc>
          <w:tcPr>
            <w:tcW w:w="596" w:type="dxa"/>
            <w:shd w:val="clear" w:color="auto" w:fill="auto"/>
            <w:vAlign w:val="center"/>
          </w:tcPr>
          <w:p w14:paraId="216962B4" w14:textId="7E2343F3" w:rsidR="00184357" w:rsidRPr="001A3D85" w:rsidRDefault="00184357" w:rsidP="001A3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14:paraId="62FC5853" w14:textId="1A2928B2" w:rsidR="00184357" w:rsidRDefault="00184357" w:rsidP="00BB0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Ремень В 2360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61F277B4" w14:textId="5580AFC8" w:rsidR="00184357" w:rsidRPr="00BB05D7" w:rsidRDefault="00184357" w:rsidP="00184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шт.</w:t>
            </w:r>
          </w:p>
        </w:tc>
      </w:tr>
      <w:tr w:rsidR="00184357" w:rsidRPr="001A2E69" w14:paraId="3E2720D4" w14:textId="77777777" w:rsidTr="00184357">
        <w:trPr>
          <w:trHeight w:val="284"/>
        </w:trPr>
        <w:tc>
          <w:tcPr>
            <w:tcW w:w="596" w:type="dxa"/>
            <w:shd w:val="clear" w:color="auto" w:fill="auto"/>
            <w:vAlign w:val="center"/>
          </w:tcPr>
          <w:p w14:paraId="3C39CCF0" w14:textId="29F2B771" w:rsidR="00184357" w:rsidRPr="001A3D85" w:rsidRDefault="00184357" w:rsidP="001A3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14:paraId="1077D9D9" w14:textId="5C8E650E" w:rsidR="00184357" w:rsidRDefault="00184357" w:rsidP="00BB0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Ремень В 1720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02CAEE5D" w14:textId="7093B213" w:rsidR="00184357" w:rsidRPr="00BB05D7" w:rsidRDefault="00184357" w:rsidP="00184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шт.</w:t>
            </w:r>
          </w:p>
        </w:tc>
      </w:tr>
    </w:tbl>
    <w:p w14:paraId="0A886C43" w14:textId="4D212816" w:rsidR="00E67B22" w:rsidRDefault="00E67B22" w:rsidP="00F94E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предоставить </w:t>
      </w:r>
      <w:r w:rsidR="007E6D56">
        <w:rPr>
          <w:sz w:val="28"/>
          <w:szCs w:val="28"/>
        </w:rPr>
        <w:t>технико-</w:t>
      </w:r>
      <w:r>
        <w:rPr>
          <w:sz w:val="28"/>
          <w:szCs w:val="28"/>
        </w:rPr>
        <w:t>коммерческое предложение, которое должно содержать:</w:t>
      </w:r>
    </w:p>
    <w:p w14:paraId="37F61313" w14:textId="40B92114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товара, количество</w:t>
      </w:r>
      <w:r w:rsidR="0086386C">
        <w:rPr>
          <w:sz w:val="28"/>
          <w:szCs w:val="28"/>
        </w:rPr>
        <w:t>;</w:t>
      </w:r>
    </w:p>
    <w:p w14:paraId="65C80B5A" w14:textId="77777777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Цену за единицу товара (без НДС);</w:t>
      </w:r>
    </w:p>
    <w:p w14:paraId="1163EC10" w14:textId="17F8B4A7" w:rsidR="007E6D56" w:rsidRDefault="007E6D56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Валюту платежа;</w:t>
      </w:r>
    </w:p>
    <w:p w14:paraId="10E05A16" w14:textId="77777777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Гарантийный срок на товар;</w:t>
      </w:r>
    </w:p>
    <w:p w14:paraId="683F78C7" w14:textId="41243B54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поставки</w:t>
      </w:r>
      <w:r w:rsidR="00F94EF1">
        <w:rPr>
          <w:sz w:val="28"/>
          <w:szCs w:val="28"/>
        </w:rPr>
        <w:t xml:space="preserve"> - </w:t>
      </w:r>
      <w:r w:rsidR="0086386C">
        <w:rPr>
          <w:sz w:val="28"/>
          <w:szCs w:val="28"/>
        </w:rPr>
        <w:t>склад Покупателя №</w:t>
      </w:r>
      <w:r w:rsidR="00291174">
        <w:rPr>
          <w:sz w:val="28"/>
          <w:szCs w:val="28"/>
        </w:rPr>
        <w:t xml:space="preserve"> </w:t>
      </w:r>
      <w:r w:rsidR="00184357">
        <w:rPr>
          <w:sz w:val="28"/>
          <w:szCs w:val="28"/>
        </w:rPr>
        <w:t>15</w:t>
      </w:r>
      <w:r w:rsidR="0086386C">
        <w:rPr>
          <w:sz w:val="28"/>
          <w:szCs w:val="28"/>
        </w:rPr>
        <w:t xml:space="preserve">, промплощадка </w:t>
      </w:r>
      <w:r w:rsidR="00184357">
        <w:rPr>
          <w:sz w:val="28"/>
          <w:szCs w:val="28"/>
        </w:rPr>
        <w:t>1</w:t>
      </w:r>
      <w:r w:rsidR="0086386C">
        <w:rPr>
          <w:sz w:val="28"/>
          <w:szCs w:val="28"/>
        </w:rPr>
        <w:t xml:space="preserve">РУ </w:t>
      </w:r>
      <w:r w:rsidR="00070C54">
        <w:rPr>
          <w:sz w:val="28"/>
          <w:szCs w:val="28"/>
        </w:rPr>
        <w:t xml:space="preserve">      </w:t>
      </w:r>
      <w:r w:rsidR="0086386C">
        <w:rPr>
          <w:sz w:val="28"/>
          <w:szCs w:val="28"/>
        </w:rPr>
        <w:t>ОАО «Беларуськалий»</w:t>
      </w:r>
      <w:r>
        <w:rPr>
          <w:sz w:val="28"/>
          <w:szCs w:val="28"/>
        </w:rPr>
        <w:t>;</w:t>
      </w:r>
    </w:p>
    <w:p w14:paraId="65DAD97C" w14:textId="4A36B2F4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</w:t>
      </w:r>
      <w:r w:rsidR="0086386C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="00407864">
        <w:rPr>
          <w:sz w:val="28"/>
          <w:szCs w:val="28"/>
        </w:rPr>
        <w:t xml:space="preserve"> </w:t>
      </w:r>
      <w:r w:rsidR="00F94EF1">
        <w:rPr>
          <w:sz w:val="28"/>
          <w:szCs w:val="28"/>
        </w:rPr>
        <w:t xml:space="preserve">– </w:t>
      </w:r>
      <w:r w:rsidR="005F1D77">
        <w:rPr>
          <w:sz w:val="28"/>
          <w:szCs w:val="28"/>
        </w:rPr>
        <w:t xml:space="preserve">в течение </w:t>
      </w:r>
      <w:r w:rsidR="00184357">
        <w:rPr>
          <w:sz w:val="28"/>
          <w:szCs w:val="28"/>
        </w:rPr>
        <w:t>3</w:t>
      </w:r>
      <w:r w:rsidR="005F1D77">
        <w:rPr>
          <w:sz w:val="28"/>
          <w:szCs w:val="28"/>
        </w:rPr>
        <w:t>0 календарных дней с даты подписания договора обеими сторонами</w:t>
      </w:r>
      <w:r>
        <w:rPr>
          <w:sz w:val="28"/>
          <w:szCs w:val="28"/>
        </w:rPr>
        <w:t>;</w:t>
      </w:r>
    </w:p>
    <w:p w14:paraId="76C3B3C1" w14:textId="23B19AF7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оплаты</w:t>
      </w:r>
      <w:r w:rsidR="00407864">
        <w:rPr>
          <w:sz w:val="28"/>
          <w:szCs w:val="28"/>
        </w:rPr>
        <w:t xml:space="preserve"> </w:t>
      </w:r>
      <w:r w:rsidR="00F94EF1">
        <w:rPr>
          <w:sz w:val="28"/>
          <w:szCs w:val="28"/>
        </w:rPr>
        <w:t>–</w:t>
      </w:r>
      <w:r w:rsidR="00407864">
        <w:rPr>
          <w:sz w:val="28"/>
          <w:szCs w:val="28"/>
        </w:rPr>
        <w:t xml:space="preserve"> </w:t>
      </w:r>
      <w:r w:rsidR="0078553C">
        <w:rPr>
          <w:sz w:val="28"/>
          <w:szCs w:val="28"/>
        </w:rPr>
        <w:t>пр</w:t>
      </w:r>
      <w:r w:rsidR="00FC2CAE">
        <w:rPr>
          <w:sz w:val="28"/>
          <w:szCs w:val="28"/>
        </w:rPr>
        <w:t xml:space="preserve">едпочтительно отсрочка </w:t>
      </w:r>
      <w:r w:rsidR="005006EB">
        <w:rPr>
          <w:sz w:val="28"/>
          <w:szCs w:val="28"/>
        </w:rPr>
        <w:t>платежа в</w:t>
      </w:r>
      <w:r w:rsidR="0078553C">
        <w:rPr>
          <w:sz w:val="28"/>
          <w:szCs w:val="28"/>
        </w:rPr>
        <w:t xml:space="preserve"> </w:t>
      </w:r>
      <w:r w:rsidR="005006EB">
        <w:rPr>
          <w:sz w:val="28"/>
          <w:szCs w:val="28"/>
        </w:rPr>
        <w:t>течение 45</w:t>
      </w:r>
      <w:r w:rsidR="0078553C">
        <w:rPr>
          <w:sz w:val="28"/>
          <w:szCs w:val="28"/>
        </w:rPr>
        <w:t xml:space="preserve"> календарных дней</w:t>
      </w:r>
      <w:r w:rsidR="00FC2CAE">
        <w:rPr>
          <w:sz w:val="28"/>
          <w:szCs w:val="28"/>
        </w:rPr>
        <w:t xml:space="preserve"> с даты поставки на склад Покупателя</w:t>
      </w:r>
      <w:r w:rsidR="00B6492C">
        <w:rPr>
          <w:sz w:val="28"/>
          <w:szCs w:val="28"/>
        </w:rPr>
        <w:t>. Для сравнения цены коммерческой части предложений участников (в случае их представления в разных валютах, с разными условиями поставки и оплаты) будут переведены в белорусские рубли и приведены к единым базисным условиям поставки и отсрочки платежа 45 к/дней на условиях расчетов простым банковским переводом по ставке доходности 1</w:t>
      </w:r>
      <w:r w:rsidR="00184357">
        <w:rPr>
          <w:sz w:val="28"/>
          <w:szCs w:val="28"/>
        </w:rPr>
        <w:t>0</w:t>
      </w:r>
      <w:r w:rsidR="00B6492C">
        <w:rPr>
          <w:sz w:val="28"/>
          <w:szCs w:val="28"/>
        </w:rPr>
        <w:t>% годовых. Обменный курс перевода цены предложений в белорусские рубли равен курсу Национального банка Республики Беларусь на дату проведения договоров по снижению цены</w:t>
      </w:r>
      <w:r>
        <w:rPr>
          <w:sz w:val="28"/>
          <w:szCs w:val="28"/>
        </w:rPr>
        <w:t>;</w:t>
      </w:r>
    </w:p>
    <w:p w14:paraId="0797AC22" w14:textId="3A54BE1A" w:rsidR="007F0195" w:rsidRDefault="007F0195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 действия технико-коммерческого предложения (не менее 30 календарных дней)</w:t>
      </w:r>
      <w:r w:rsidR="0078553C">
        <w:rPr>
          <w:sz w:val="28"/>
          <w:szCs w:val="28"/>
        </w:rPr>
        <w:t>;</w:t>
      </w:r>
    </w:p>
    <w:p w14:paraId="6217A1B2" w14:textId="22C31E51" w:rsidR="007E6D56" w:rsidRDefault="007E6D56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(сертификат) качества на </w:t>
      </w:r>
      <w:r w:rsidR="0008781A">
        <w:rPr>
          <w:sz w:val="28"/>
          <w:szCs w:val="28"/>
        </w:rPr>
        <w:t xml:space="preserve">товар </w:t>
      </w:r>
      <w:r>
        <w:rPr>
          <w:sz w:val="28"/>
          <w:szCs w:val="28"/>
        </w:rPr>
        <w:t>и/или иной документ, содержащий информацию о технических характеристиках товара</w:t>
      </w:r>
      <w:r w:rsidR="0008781A">
        <w:rPr>
          <w:sz w:val="28"/>
          <w:szCs w:val="28"/>
        </w:rPr>
        <w:t>.</w:t>
      </w:r>
    </w:p>
    <w:p w14:paraId="3159C3FE" w14:textId="48DA2B1B" w:rsidR="0008781A" w:rsidRDefault="007E6D56" w:rsidP="007E6D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8781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Для юридических лиц-резидентов Республики </w:t>
      </w:r>
      <w:r w:rsidR="007F0195">
        <w:rPr>
          <w:sz w:val="28"/>
          <w:szCs w:val="28"/>
        </w:rPr>
        <w:t>Б</w:t>
      </w:r>
      <w:r>
        <w:rPr>
          <w:sz w:val="28"/>
          <w:szCs w:val="28"/>
        </w:rPr>
        <w:t>еларусь</w:t>
      </w:r>
      <w:r w:rsidR="0008781A">
        <w:rPr>
          <w:sz w:val="28"/>
          <w:szCs w:val="28"/>
        </w:rPr>
        <w:t xml:space="preserve"> </w:t>
      </w:r>
      <w:r>
        <w:rPr>
          <w:sz w:val="28"/>
          <w:szCs w:val="28"/>
        </w:rPr>
        <w:t>копию свидетельства о государственной регистрации.</w:t>
      </w:r>
    </w:p>
    <w:p w14:paraId="3988F4BB" w14:textId="7B3BB672" w:rsidR="004D5074" w:rsidRDefault="0008781A" w:rsidP="007E6D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Для юридических лиц-нерезидентов Республики Беларусь копию выписки из торгового реестра страны происхождения или иное равнозначное доказательство юридического статуса    в соответствии с законодательством страны происхождения (на русском языке)</w:t>
      </w:r>
      <w:r w:rsidR="004D5074">
        <w:rPr>
          <w:sz w:val="28"/>
          <w:szCs w:val="28"/>
        </w:rPr>
        <w:t>.</w:t>
      </w:r>
    </w:p>
    <w:p w14:paraId="1E9ABDFB" w14:textId="3FD9872B" w:rsidR="008B11F2" w:rsidRPr="005B0B37" w:rsidRDefault="008B11F2" w:rsidP="005B0B37">
      <w:pPr>
        <w:pStyle w:val="3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Экономические расчёты уровня отпускных цен (тарифов) / уровень плановой рентабельности (наценки/надбавки) на предлагаемый товар.</w:t>
      </w:r>
    </w:p>
    <w:p w14:paraId="3CD33D35" w14:textId="5188C1BD" w:rsidR="008B11F2" w:rsidRPr="007E6D56" w:rsidRDefault="00B6492C" w:rsidP="007E6D56">
      <w:pPr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В связи с повышением уровня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киберугроз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и в целях обеспечения уровня информационной безопасности и защиты от вредоносного программного обеспечения просьба не присылать электронные письма, содержащие вложения в виде архивных файлов (например, с расширениями ZIP, RAR, 7z и пр.).</w:t>
      </w:r>
    </w:p>
    <w:p w14:paraId="53CF3235" w14:textId="2E636248" w:rsidR="00696905" w:rsidRDefault="008B11F2" w:rsidP="00FB2B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67B22">
        <w:rPr>
          <w:sz w:val="28"/>
          <w:szCs w:val="28"/>
        </w:rPr>
        <w:t xml:space="preserve">Ваше коммерческое предложение </w:t>
      </w:r>
      <w:r>
        <w:rPr>
          <w:sz w:val="28"/>
          <w:szCs w:val="28"/>
        </w:rPr>
        <w:t xml:space="preserve">и запрашиваемую выше информацию </w:t>
      </w:r>
      <w:r w:rsidR="00E67B22">
        <w:rPr>
          <w:sz w:val="28"/>
          <w:szCs w:val="28"/>
        </w:rPr>
        <w:t>просим направить</w:t>
      </w:r>
      <w:r w:rsidR="0086386C">
        <w:rPr>
          <w:sz w:val="28"/>
          <w:szCs w:val="28"/>
        </w:rPr>
        <w:t xml:space="preserve"> не позднее </w:t>
      </w:r>
      <w:r w:rsidR="00184357">
        <w:rPr>
          <w:sz w:val="28"/>
          <w:szCs w:val="28"/>
        </w:rPr>
        <w:t>27</w:t>
      </w:r>
      <w:r w:rsidR="0086386C">
        <w:rPr>
          <w:sz w:val="28"/>
          <w:szCs w:val="28"/>
        </w:rPr>
        <w:t>.</w:t>
      </w:r>
      <w:r w:rsidR="00291174">
        <w:rPr>
          <w:sz w:val="28"/>
          <w:szCs w:val="28"/>
        </w:rPr>
        <w:t>0</w:t>
      </w:r>
      <w:r w:rsidR="00184357">
        <w:rPr>
          <w:sz w:val="28"/>
          <w:szCs w:val="28"/>
        </w:rPr>
        <w:t>8</w:t>
      </w:r>
      <w:r w:rsidR="00291174">
        <w:rPr>
          <w:sz w:val="28"/>
          <w:szCs w:val="28"/>
        </w:rPr>
        <w:t>.</w:t>
      </w:r>
      <w:r w:rsidR="0086386C">
        <w:rPr>
          <w:sz w:val="28"/>
          <w:szCs w:val="28"/>
        </w:rPr>
        <w:t>202</w:t>
      </w:r>
      <w:r w:rsidR="002F58C8">
        <w:rPr>
          <w:sz w:val="28"/>
          <w:szCs w:val="28"/>
        </w:rPr>
        <w:t>6</w:t>
      </w:r>
      <w:r w:rsidR="000A7948">
        <w:rPr>
          <w:sz w:val="28"/>
          <w:szCs w:val="28"/>
        </w:rPr>
        <w:t xml:space="preserve"> до 1</w:t>
      </w:r>
      <w:r w:rsidR="00184357">
        <w:rPr>
          <w:sz w:val="28"/>
          <w:szCs w:val="28"/>
        </w:rPr>
        <w:t>6</w:t>
      </w:r>
      <w:r w:rsidR="000A7948">
        <w:rPr>
          <w:sz w:val="28"/>
          <w:szCs w:val="28"/>
        </w:rPr>
        <w:t xml:space="preserve">.00 часов   </w:t>
      </w:r>
      <w:r w:rsidR="00E67B22">
        <w:rPr>
          <w:sz w:val="28"/>
          <w:szCs w:val="28"/>
        </w:rPr>
        <w:t xml:space="preserve"> </w:t>
      </w:r>
      <w:r w:rsidR="002701E0">
        <w:rPr>
          <w:sz w:val="28"/>
          <w:szCs w:val="28"/>
        </w:rPr>
        <w:t xml:space="preserve">в </w:t>
      </w:r>
      <w:r w:rsidR="005F5885" w:rsidRPr="00017402">
        <w:rPr>
          <w:sz w:val="28"/>
          <w:szCs w:val="28"/>
        </w:rPr>
        <w:t xml:space="preserve">ОАО «Беларуськалий» по </w:t>
      </w:r>
      <w:r w:rsidR="005F5885" w:rsidRPr="00017402">
        <w:rPr>
          <w:sz w:val="28"/>
          <w:szCs w:val="28"/>
          <w:lang w:val="en-US"/>
        </w:rPr>
        <w:t>e</w:t>
      </w:r>
      <w:r w:rsidR="005F5885" w:rsidRPr="00017402">
        <w:rPr>
          <w:sz w:val="28"/>
          <w:szCs w:val="28"/>
        </w:rPr>
        <w:t>-</w:t>
      </w:r>
      <w:r w:rsidR="005F5885" w:rsidRPr="00017402">
        <w:rPr>
          <w:sz w:val="28"/>
          <w:szCs w:val="28"/>
          <w:lang w:val="en-US"/>
        </w:rPr>
        <w:t>mail</w:t>
      </w:r>
      <w:r w:rsidR="005F5885" w:rsidRPr="00017402">
        <w:rPr>
          <w:sz w:val="28"/>
          <w:szCs w:val="28"/>
        </w:rPr>
        <w:t xml:space="preserve">: </w:t>
      </w:r>
      <w:hyperlink r:id="rId9" w:history="1">
        <w:r w:rsidR="005F5885" w:rsidRPr="00CF7D4A">
          <w:rPr>
            <w:sz w:val="28"/>
            <w:szCs w:val="28"/>
            <w:lang w:val="en-US"/>
          </w:rPr>
          <w:t>mto</w:t>
        </w:r>
        <w:r w:rsidR="005F5885" w:rsidRPr="00CF7D4A">
          <w:rPr>
            <w:sz w:val="28"/>
            <w:szCs w:val="28"/>
          </w:rPr>
          <w:t>@</w:t>
        </w:r>
        <w:r w:rsidR="005F5885" w:rsidRPr="00CF7D4A">
          <w:rPr>
            <w:sz w:val="28"/>
            <w:szCs w:val="28"/>
            <w:lang w:val="en-US"/>
          </w:rPr>
          <w:t>kali</w:t>
        </w:r>
        <w:r w:rsidR="005F5885" w:rsidRPr="00CF7D4A">
          <w:rPr>
            <w:sz w:val="28"/>
            <w:szCs w:val="28"/>
          </w:rPr>
          <w:t>.</w:t>
        </w:r>
        <w:r w:rsidR="005F5885" w:rsidRPr="00CF7D4A">
          <w:rPr>
            <w:sz w:val="28"/>
            <w:szCs w:val="28"/>
            <w:lang w:val="en-US"/>
          </w:rPr>
          <w:t>by</w:t>
        </w:r>
      </w:hyperlink>
      <w:r w:rsidR="00FB2B79">
        <w:rPr>
          <w:sz w:val="28"/>
          <w:szCs w:val="28"/>
        </w:rPr>
        <w:t>.</w:t>
      </w:r>
    </w:p>
    <w:p w14:paraId="33CFA5E4" w14:textId="77777777" w:rsidR="00FB2B79" w:rsidRDefault="00FB2B79" w:rsidP="00FB2B79">
      <w:pPr>
        <w:ind w:firstLine="540"/>
        <w:jc w:val="both"/>
        <w:rPr>
          <w:sz w:val="28"/>
          <w:szCs w:val="28"/>
        </w:rPr>
      </w:pPr>
    </w:p>
    <w:p w14:paraId="08063CD4" w14:textId="77777777" w:rsidR="00FB2B79" w:rsidRDefault="00FB2B79" w:rsidP="00FB2B79">
      <w:pPr>
        <w:ind w:firstLine="540"/>
        <w:jc w:val="both"/>
        <w:rPr>
          <w:sz w:val="28"/>
          <w:szCs w:val="28"/>
        </w:rPr>
      </w:pPr>
    </w:p>
    <w:p w14:paraId="362E68DE" w14:textId="459388E4" w:rsidR="00017402" w:rsidRDefault="00291174" w:rsidP="00FA5C67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9C155F" w:rsidRPr="00017402">
        <w:rPr>
          <w:sz w:val="28"/>
          <w:szCs w:val="28"/>
        </w:rPr>
        <w:t xml:space="preserve">ам. начальника управления МТО </w:t>
      </w:r>
      <w:r w:rsidR="00845DC6" w:rsidRPr="00017402">
        <w:rPr>
          <w:sz w:val="28"/>
          <w:szCs w:val="28"/>
        </w:rPr>
        <w:t xml:space="preserve">      </w:t>
      </w:r>
      <w:r w:rsidR="00531DD9" w:rsidRPr="00017402">
        <w:rPr>
          <w:sz w:val="28"/>
          <w:szCs w:val="28"/>
        </w:rPr>
        <w:t xml:space="preserve">            </w:t>
      </w:r>
      <w:r w:rsidR="00DA1E19" w:rsidRPr="00017402">
        <w:rPr>
          <w:sz w:val="28"/>
          <w:szCs w:val="28"/>
        </w:rPr>
        <w:t xml:space="preserve">   </w:t>
      </w:r>
      <w:r w:rsidR="00020AD1" w:rsidRPr="00017402">
        <w:rPr>
          <w:sz w:val="28"/>
          <w:szCs w:val="28"/>
        </w:rPr>
        <w:t xml:space="preserve">  </w:t>
      </w:r>
      <w:r w:rsidR="00C841B7" w:rsidRPr="00017402">
        <w:rPr>
          <w:sz w:val="28"/>
          <w:szCs w:val="28"/>
        </w:rPr>
        <w:t xml:space="preserve">                   </w:t>
      </w:r>
      <w:r w:rsidR="001B012A"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Н.М.Архипенко</w:t>
      </w:r>
      <w:proofErr w:type="spellEnd"/>
    </w:p>
    <w:p w14:paraId="40AB2936" w14:textId="77777777" w:rsidR="004D5074" w:rsidRDefault="004D5074" w:rsidP="00FA5C67">
      <w:pPr>
        <w:rPr>
          <w:sz w:val="28"/>
          <w:szCs w:val="28"/>
        </w:rPr>
      </w:pPr>
    </w:p>
    <w:p w14:paraId="7AFC436D" w14:textId="77777777" w:rsidR="004D5074" w:rsidRDefault="004D5074" w:rsidP="00FA5C67">
      <w:pPr>
        <w:rPr>
          <w:sz w:val="28"/>
          <w:szCs w:val="28"/>
        </w:rPr>
      </w:pPr>
    </w:p>
    <w:p w14:paraId="1B240FB3" w14:textId="77777777" w:rsidR="004D5074" w:rsidRDefault="004D5074" w:rsidP="00FA5C67">
      <w:pPr>
        <w:rPr>
          <w:sz w:val="28"/>
          <w:szCs w:val="28"/>
        </w:rPr>
      </w:pPr>
    </w:p>
    <w:p w14:paraId="7918551F" w14:textId="77777777" w:rsidR="004D5074" w:rsidRDefault="004D5074" w:rsidP="00FA5C67">
      <w:pPr>
        <w:rPr>
          <w:sz w:val="28"/>
          <w:szCs w:val="28"/>
        </w:rPr>
      </w:pPr>
    </w:p>
    <w:p w14:paraId="055CEF7F" w14:textId="77777777" w:rsidR="004D5074" w:rsidRDefault="004D5074" w:rsidP="00FA5C67">
      <w:pPr>
        <w:rPr>
          <w:sz w:val="28"/>
          <w:szCs w:val="28"/>
        </w:rPr>
      </w:pPr>
    </w:p>
    <w:p w14:paraId="4D4E206D" w14:textId="77777777" w:rsidR="004D5074" w:rsidRDefault="004D5074" w:rsidP="00FA5C67">
      <w:pPr>
        <w:rPr>
          <w:sz w:val="28"/>
          <w:szCs w:val="28"/>
        </w:rPr>
      </w:pPr>
    </w:p>
    <w:p w14:paraId="07F6C0E4" w14:textId="77777777" w:rsidR="004D5074" w:rsidRDefault="004D5074" w:rsidP="00FA5C67">
      <w:pPr>
        <w:rPr>
          <w:sz w:val="28"/>
          <w:szCs w:val="28"/>
        </w:rPr>
      </w:pPr>
    </w:p>
    <w:p w14:paraId="1DC37A2C" w14:textId="77777777" w:rsidR="004D5074" w:rsidRDefault="004D5074" w:rsidP="00FA5C67">
      <w:pPr>
        <w:rPr>
          <w:sz w:val="28"/>
          <w:szCs w:val="28"/>
        </w:rPr>
      </w:pPr>
    </w:p>
    <w:p w14:paraId="06A6C8D3" w14:textId="77777777" w:rsidR="004D5074" w:rsidRDefault="004D5074" w:rsidP="00FA5C67">
      <w:pPr>
        <w:rPr>
          <w:sz w:val="28"/>
          <w:szCs w:val="28"/>
        </w:rPr>
      </w:pPr>
    </w:p>
    <w:p w14:paraId="1FDEA214" w14:textId="77777777" w:rsidR="004D5074" w:rsidRDefault="004D5074" w:rsidP="00FA5C67">
      <w:pPr>
        <w:rPr>
          <w:sz w:val="28"/>
          <w:szCs w:val="28"/>
        </w:rPr>
      </w:pPr>
    </w:p>
    <w:p w14:paraId="076AD2C8" w14:textId="77777777" w:rsidR="004D5074" w:rsidRDefault="004D5074" w:rsidP="00FA5C67">
      <w:pPr>
        <w:rPr>
          <w:sz w:val="28"/>
          <w:szCs w:val="28"/>
        </w:rPr>
      </w:pPr>
    </w:p>
    <w:p w14:paraId="2F92AA8A" w14:textId="77777777" w:rsidR="004D5074" w:rsidRDefault="004D5074" w:rsidP="00FA5C67">
      <w:pPr>
        <w:rPr>
          <w:sz w:val="28"/>
          <w:szCs w:val="28"/>
        </w:rPr>
      </w:pPr>
    </w:p>
    <w:p w14:paraId="652E087E" w14:textId="77777777" w:rsidR="004D5074" w:rsidRDefault="004D5074" w:rsidP="00FA5C67">
      <w:pPr>
        <w:rPr>
          <w:sz w:val="28"/>
          <w:szCs w:val="28"/>
        </w:rPr>
      </w:pPr>
    </w:p>
    <w:p w14:paraId="14846127" w14:textId="77777777" w:rsidR="004D5074" w:rsidRDefault="004D5074" w:rsidP="00FA5C67">
      <w:pPr>
        <w:rPr>
          <w:sz w:val="28"/>
          <w:szCs w:val="28"/>
        </w:rPr>
      </w:pPr>
    </w:p>
    <w:p w14:paraId="69E2DEA9" w14:textId="77777777" w:rsidR="004D5074" w:rsidRDefault="004D5074" w:rsidP="00FA5C67">
      <w:pPr>
        <w:rPr>
          <w:sz w:val="28"/>
          <w:szCs w:val="28"/>
        </w:rPr>
      </w:pPr>
    </w:p>
    <w:p w14:paraId="6906CFAB" w14:textId="77777777" w:rsidR="004D5074" w:rsidRDefault="004D5074" w:rsidP="00FA5C67">
      <w:pPr>
        <w:rPr>
          <w:sz w:val="28"/>
          <w:szCs w:val="28"/>
        </w:rPr>
      </w:pPr>
    </w:p>
    <w:p w14:paraId="7339D58B" w14:textId="0CC21B67" w:rsidR="005B0B37" w:rsidRPr="005B0B37" w:rsidRDefault="005B0B37" w:rsidP="005B0B37">
      <w:pPr>
        <w:rPr>
          <w:sz w:val="28"/>
          <w:szCs w:val="28"/>
        </w:rPr>
      </w:pPr>
    </w:p>
    <w:p w14:paraId="0DA1F319" w14:textId="1506DE32" w:rsidR="005B0B37" w:rsidRPr="005B0B37" w:rsidRDefault="005B0B37" w:rsidP="005B0B37">
      <w:pPr>
        <w:rPr>
          <w:sz w:val="18"/>
          <w:szCs w:val="18"/>
        </w:rPr>
      </w:pPr>
      <w:r w:rsidRPr="005B0B37">
        <w:rPr>
          <w:sz w:val="18"/>
          <w:szCs w:val="18"/>
        </w:rPr>
        <w:t>Германович 80174298269</w:t>
      </w:r>
    </w:p>
    <w:p w14:paraId="70D328EC" w14:textId="6FD5E051" w:rsidR="005B0B37" w:rsidRPr="005B0B37" w:rsidRDefault="005B0B37" w:rsidP="005B0B37">
      <w:pPr>
        <w:tabs>
          <w:tab w:val="left" w:pos="18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5B0B37" w:rsidRPr="005B0B37" w:rsidSect="00FC2CAE">
      <w:headerReference w:type="default" r:id="rId10"/>
      <w:footerReference w:type="default" r:id="rId11"/>
      <w:footerReference w:type="first" r:id="rId12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6FA10" w14:textId="77777777" w:rsidR="00004365" w:rsidRDefault="00004365" w:rsidP="00C428E3">
      <w:r>
        <w:separator/>
      </w:r>
    </w:p>
  </w:endnote>
  <w:endnote w:type="continuationSeparator" w:id="0">
    <w:p w14:paraId="326DBAED" w14:textId="77777777" w:rsidR="00004365" w:rsidRDefault="00004365" w:rsidP="00C4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nit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719B0" w14:textId="77777777" w:rsidR="004D5074" w:rsidRDefault="004D5074">
    <w:pPr>
      <w:pStyle w:val="ac"/>
    </w:pPr>
  </w:p>
  <w:p w14:paraId="7CCA76C7" w14:textId="77777777" w:rsidR="00C428E3" w:rsidRDefault="00C428E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585D" w14:textId="15DB707F" w:rsidR="004D5074" w:rsidRDefault="004D5074">
    <w:pPr>
      <w:pStyle w:val="ac"/>
    </w:pPr>
  </w:p>
  <w:p w14:paraId="35D32479" w14:textId="14B7CF88" w:rsidR="006F25EC" w:rsidRPr="006F25EC" w:rsidRDefault="006F25EC">
    <w:pPr>
      <w:pStyle w:val="ac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2A4A9" w14:textId="77777777" w:rsidR="00004365" w:rsidRDefault="00004365" w:rsidP="00C428E3">
      <w:r>
        <w:separator/>
      </w:r>
    </w:p>
  </w:footnote>
  <w:footnote w:type="continuationSeparator" w:id="0">
    <w:p w14:paraId="39BBB162" w14:textId="77777777" w:rsidR="00004365" w:rsidRDefault="00004365" w:rsidP="00C42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731774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0484675E" w14:textId="0358D680" w:rsidR="00414230" w:rsidRPr="00414230" w:rsidRDefault="00414230">
        <w:pPr>
          <w:pStyle w:val="a3"/>
          <w:jc w:val="center"/>
          <w:rPr>
            <w:sz w:val="26"/>
            <w:szCs w:val="26"/>
          </w:rPr>
        </w:pPr>
        <w:r w:rsidRPr="00414230">
          <w:rPr>
            <w:sz w:val="26"/>
            <w:szCs w:val="26"/>
          </w:rPr>
          <w:fldChar w:fldCharType="begin"/>
        </w:r>
        <w:r w:rsidRPr="00414230">
          <w:rPr>
            <w:sz w:val="26"/>
            <w:szCs w:val="26"/>
          </w:rPr>
          <w:instrText>PAGE   \* MERGEFORMAT</w:instrText>
        </w:r>
        <w:r w:rsidRPr="00414230">
          <w:rPr>
            <w:sz w:val="26"/>
            <w:szCs w:val="26"/>
          </w:rPr>
          <w:fldChar w:fldCharType="separate"/>
        </w:r>
        <w:r w:rsidRPr="00414230">
          <w:rPr>
            <w:sz w:val="26"/>
            <w:szCs w:val="26"/>
          </w:rPr>
          <w:t>2</w:t>
        </w:r>
        <w:r w:rsidRPr="00414230">
          <w:rPr>
            <w:sz w:val="26"/>
            <w:szCs w:val="26"/>
          </w:rPr>
          <w:fldChar w:fldCharType="end"/>
        </w:r>
      </w:p>
    </w:sdtContent>
  </w:sdt>
  <w:p w14:paraId="6C93DDC7" w14:textId="77777777" w:rsidR="00414230" w:rsidRDefault="004142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1A20"/>
    <w:multiLevelType w:val="hybridMultilevel"/>
    <w:tmpl w:val="9B684E02"/>
    <w:lvl w:ilvl="0" w:tplc="9AE612AC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6FDE6C8B"/>
    <w:multiLevelType w:val="hybridMultilevel"/>
    <w:tmpl w:val="BD20F0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03036634">
    <w:abstractNumId w:val="0"/>
  </w:num>
  <w:num w:numId="2" w16cid:durableId="323628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B"/>
    <w:rsid w:val="000011BF"/>
    <w:rsid w:val="00004365"/>
    <w:rsid w:val="00017402"/>
    <w:rsid w:val="00020AD1"/>
    <w:rsid w:val="00022B3E"/>
    <w:rsid w:val="00025514"/>
    <w:rsid w:val="00035C4C"/>
    <w:rsid w:val="00063C3A"/>
    <w:rsid w:val="00070C54"/>
    <w:rsid w:val="0008781A"/>
    <w:rsid w:val="00097AB7"/>
    <w:rsid w:val="000A10F4"/>
    <w:rsid w:val="000A7948"/>
    <w:rsid w:val="000C2AAB"/>
    <w:rsid w:val="000C723B"/>
    <w:rsid w:val="00101202"/>
    <w:rsid w:val="00103ECF"/>
    <w:rsid w:val="001065DE"/>
    <w:rsid w:val="00110DF9"/>
    <w:rsid w:val="00116310"/>
    <w:rsid w:val="00136FA8"/>
    <w:rsid w:val="00166CA7"/>
    <w:rsid w:val="001678F8"/>
    <w:rsid w:val="001829FD"/>
    <w:rsid w:val="00184357"/>
    <w:rsid w:val="0019681E"/>
    <w:rsid w:val="001A2E69"/>
    <w:rsid w:val="001A3D85"/>
    <w:rsid w:val="001B012A"/>
    <w:rsid w:val="001B4936"/>
    <w:rsid w:val="001D6F78"/>
    <w:rsid w:val="001E1CA1"/>
    <w:rsid w:val="001E301A"/>
    <w:rsid w:val="001E384D"/>
    <w:rsid w:val="001E60E5"/>
    <w:rsid w:val="001F7BE6"/>
    <w:rsid w:val="00216685"/>
    <w:rsid w:val="00244247"/>
    <w:rsid w:val="00247187"/>
    <w:rsid w:val="002633F9"/>
    <w:rsid w:val="0026730D"/>
    <w:rsid w:val="002701E0"/>
    <w:rsid w:val="002753A1"/>
    <w:rsid w:val="00284D58"/>
    <w:rsid w:val="0029059C"/>
    <w:rsid w:val="00291174"/>
    <w:rsid w:val="00292B83"/>
    <w:rsid w:val="002A3632"/>
    <w:rsid w:val="002B1023"/>
    <w:rsid w:val="002D3F26"/>
    <w:rsid w:val="002E06D9"/>
    <w:rsid w:val="002E120C"/>
    <w:rsid w:val="002E3ED0"/>
    <w:rsid w:val="002F58C8"/>
    <w:rsid w:val="003216E5"/>
    <w:rsid w:val="00333EAA"/>
    <w:rsid w:val="00344B50"/>
    <w:rsid w:val="0034531B"/>
    <w:rsid w:val="003572BE"/>
    <w:rsid w:val="00362FB6"/>
    <w:rsid w:val="003974E1"/>
    <w:rsid w:val="003A0A8D"/>
    <w:rsid w:val="003A5D17"/>
    <w:rsid w:val="003B3B48"/>
    <w:rsid w:val="003D3124"/>
    <w:rsid w:val="003D405B"/>
    <w:rsid w:val="003F1C03"/>
    <w:rsid w:val="00407864"/>
    <w:rsid w:val="00414230"/>
    <w:rsid w:val="00431A46"/>
    <w:rsid w:val="004336B9"/>
    <w:rsid w:val="00440B64"/>
    <w:rsid w:val="00455D82"/>
    <w:rsid w:val="0048762D"/>
    <w:rsid w:val="004B11F8"/>
    <w:rsid w:val="004C5DFD"/>
    <w:rsid w:val="004D196D"/>
    <w:rsid w:val="004D5074"/>
    <w:rsid w:val="004D74B2"/>
    <w:rsid w:val="004E113A"/>
    <w:rsid w:val="005006EB"/>
    <w:rsid w:val="00506581"/>
    <w:rsid w:val="00531DD9"/>
    <w:rsid w:val="00532236"/>
    <w:rsid w:val="00540ECE"/>
    <w:rsid w:val="0055101F"/>
    <w:rsid w:val="005658DE"/>
    <w:rsid w:val="005827E6"/>
    <w:rsid w:val="005A0A84"/>
    <w:rsid w:val="005B0B37"/>
    <w:rsid w:val="005B5061"/>
    <w:rsid w:val="005C1F9F"/>
    <w:rsid w:val="005C38C5"/>
    <w:rsid w:val="005D34A1"/>
    <w:rsid w:val="005D61CA"/>
    <w:rsid w:val="005E1971"/>
    <w:rsid w:val="005F1D77"/>
    <w:rsid w:val="005F5885"/>
    <w:rsid w:val="006029F5"/>
    <w:rsid w:val="006150D1"/>
    <w:rsid w:val="00620ED5"/>
    <w:rsid w:val="0062629D"/>
    <w:rsid w:val="00646C3A"/>
    <w:rsid w:val="00660F1D"/>
    <w:rsid w:val="006820BA"/>
    <w:rsid w:val="0068232D"/>
    <w:rsid w:val="00691669"/>
    <w:rsid w:val="00696905"/>
    <w:rsid w:val="006969A2"/>
    <w:rsid w:val="006D4072"/>
    <w:rsid w:val="006D663D"/>
    <w:rsid w:val="006E0355"/>
    <w:rsid w:val="006F25EC"/>
    <w:rsid w:val="006F4614"/>
    <w:rsid w:val="00702DA5"/>
    <w:rsid w:val="00722A9E"/>
    <w:rsid w:val="00727F14"/>
    <w:rsid w:val="00731CDF"/>
    <w:rsid w:val="00732C16"/>
    <w:rsid w:val="00734D20"/>
    <w:rsid w:val="0073672B"/>
    <w:rsid w:val="00744D4A"/>
    <w:rsid w:val="0078553C"/>
    <w:rsid w:val="007A34FF"/>
    <w:rsid w:val="007B7838"/>
    <w:rsid w:val="007C47A4"/>
    <w:rsid w:val="007D67EB"/>
    <w:rsid w:val="007E6D56"/>
    <w:rsid w:val="007F0195"/>
    <w:rsid w:val="007F1791"/>
    <w:rsid w:val="007F327D"/>
    <w:rsid w:val="00810C04"/>
    <w:rsid w:val="00812141"/>
    <w:rsid w:val="00824B15"/>
    <w:rsid w:val="008250C4"/>
    <w:rsid w:val="00845DC6"/>
    <w:rsid w:val="0086171C"/>
    <w:rsid w:val="0086386C"/>
    <w:rsid w:val="0088768C"/>
    <w:rsid w:val="008B11F2"/>
    <w:rsid w:val="008F033F"/>
    <w:rsid w:val="008F1258"/>
    <w:rsid w:val="008F2DCA"/>
    <w:rsid w:val="00905C5E"/>
    <w:rsid w:val="00911581"/>
    <w:rsid w:val="00924D8F"/>
    <w:rsid w:val="00927A96"/>
    <w:rsid w:val="00937F59"/>
    <w:rsid w:val="00977D85"/>
    <w:rsid w:val="009963DA"/>
    <w:rsid w:val="0099642E"/>
    <w:rsid w:val="009A1B8B"/>
    <w:rsid w:val="009A2787"/>
    <w:rsid w:val="009B1BDA"/>
    <w:rsid w:val="009C155F"/>
    <w:rsid w:val="009C3E95"/>
    <w:rsid w:val="009D3055"/>
    <w:rsid w:val="00A96F3E"/>
    <w:rsid w:val="00AB2B90"/>
    <w:rsid w:val="00AB3A99"/>
    <w:rsid w:val="00AB720A"/>
    <w:rsid w:val="00AC3CAD"/>
    <w:rsid w:val="00B17027"/>
    <w:rsid w:val="00B303B8"/>
    <w:rsid w:val="00B6492C"/>
    <w:rsid w:val="00B67FC9"/>
    <w:rsid w:val="00B82F5A"/>
    <w:rsid w:val="00B8400E"/>
    <w:rsid w:val="00BB05D7"/>
    <w:rsid w:val="00BB32C0"/>
    <w:rsid w:val="00BD6E98"/>
    <w:rsid w:val="00C1413A"/>
    <w:rsid w:val="00C34453"/>
    <w:rsid w:val="00C428E3"/>
    <w:rsid w:val="00C5357C"/>
    <w:rsid w:val="00C54ACD"/>
    <w:rsid w:val="00C55D21"/>
    <w:rsid w:val="00C76479"/>
    <w:rsid w:val="00C841B7"/>
    <w:rsid w:val="00C92CF5"/>
    <w:rsid w:val="00C93BBF"/>
    <w:rsid w:val="00C968E3"/>
    <w:rsid w:val="00CA4A44"/>
    <w:rsid w:val="00CC2258"/>
    <w:rsid w:val="00CF583E"/>
    <w:rsid w:val="00CF7D4A"/>
    <w:rsid w:val="00D31F85"/>
    <w:rsid w:val="00D532EB"/>
    <w:rsid w:val="00D53A7C"/>
    <w:rsid w:val="00D6753E"/>
    <w:rsid w:val="00D678B0"/>
    <w:rsid w:val="00D70842"/>
    <w:rsid w:val="00D72CC9"/>
    <w:rsid w:val="00D81B1F"/>
    <w:rsid w:val="00D85178"/>
    <w:rsid w:val="00D91204"/>
    <w:rsid w:val="00DA1E19"/>
    <w:rsid w:val="00DB1E8A"/>
    <w:rsid w:val="00DB4A57"/>
    <w:rsid w:val="00DB6102"/>
    <w:rsid w:val="00DD39B6"/>
    <w:rsid w:val="00DE17E8"/>
    <w:rsid w:val="00DF4049"/>
    <w:rsid w:val="00E034E9"/>
    <w:rsid w:val="00E04DCC"/>
    <w:rsid w:val="00E13A68"/>
    <w:rsid w:val="00E47EE7"/>
    <w:rsid w:val="00E505D2"/>
    <w:rsid w:val="00E578B7"/>
    <w:rsid w:val="00E64C7A"/>
    <w:rsid w:val="00E66C68"/>
    <w:rsid w:val="00E67B22"/>
    <w:rsid w:val="00E7205F"/>
    <w:rsid w:val="00E763E1"/>
    <w:rsid w:val="00E81E8B"/>
    <w:rsid w:val="00E82747"/>
    <w:rsid w:val="00E829E9"/>
    <w:rsid w:val="00E871B9"/>
    <w:rsid w:val="00E955A1"/>
    <w:rsid w:val="00EA42CF"/>
    <w:rsid w:val="00EB22D5"/>
    <w:rsid w:val="00EC080E"/>
    <w:rsid w:val="00EC2C6F"/>
    <w:rsid w:val="00EE2EE3"/>
    <w:rsid w:val="00EF6A24"/>
    <w:rsid w:val="00F013EA"/>
    <w:rsid w:val="00F06A39"/>
    <w:rsid w:val="00F07C7A"/>
    <w:rsid w:val="00F11158"/>
    <w:rsid w:val="00F20110"/>
    <w:rsid w:val="00F2298D"/>
    <w:rsid w:val="00F40199"/>
    <w:rsid w:val="00F47926"/>
    <w:rsid w:val="00F94EF1"/>
    <w:rsid w:val="00FA5C67"/>
    <w:rsid w:val="00FB2B79"/>
    <w:rsid w:val="00FC1CBA"/>
    <w:rsid w:val="00FC226A"/>
    <w:rsid w:val="00FC2CAE"/>
    <w:rsid w:val="00FC3EE0"/>
    <w:rsid w:val="00FE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D2DF"/>
  <w15:chartTrackingRefBased/>
  <w15:docId w15:val="{F7B84470-803D-4A1D-82A1-1625318E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53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5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34531B"/>
    <w:rPr>
      <w:color w:val="0000FF"/>
      <w:u w:val="single"/>
    </w:rPr>
  </w:style>
  <w:style w:type="paragraph" w:styleId="a6">
    <w:name w:val="No Spacing"/>
    <w:uiPriority w:val="1"/>
    <w:qFormat/>
    <w:rsid w:val="00345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34531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07C7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7C7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3D405B"/>
    <w:pPr>
      <w:ind w:left="720"/>
      <w:contextualSpacing/>
    </w:pPr>
  </w:style>
  <w:style w:type="paragraph" w:customStyle="1" w:styleId="Pa0">
    <w:name w:val="Pa0"/>
    <w:basedOn w:val="a"/>
    <w:next w:val="a"/>
    <w:uiPriority w:val="99"/>
    <w:rsid w:val="00EE2EE3"/>
    <w:pPr>
      <w:autoSpaceDE w:val="0"/>
      <w:autoSpaceDN w:val="0"/>
      <w:adjustRightInd w:val="0"/>
      <w:spacing w:line="241" w:lineRule="atLeast"/>
    </w:pPr>
    <w:rPr>
      <w:rFonts w:ascii="UnitPro" w:eastAsiaTheme="minorHAnsi" w:hAnsi="UnitPro" w:cstheme="minorBidi"/>
      <w:sz w:val="24"/>
      <w:szCs w:val="24"/>
      <w:lang w:eastAsia="en-US"/>
    </w:rPr>
  </w:style>
  <w:style w:type="character" w:customStyle="1" w:styleId="A10">
    <w:name w:val="A1"/>
    <w:uiPriority w:val="99"/>
    <w:rsid w:val="00EE2EE3"/>
    <w:rPr>
      <w:rFonts w:cs="UnitPro"/>
      <w:color w:val="000000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C841B7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C428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42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8B11F2"/>
    <w:pPr>
      <w:jc w:val="both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30">
    <w:name w:val="Основной текст 3 Знак"/>
    <w:basedOn w:val="a0"/>
    <w:link w:val="3"/>
    <w:rsid w:val="008B11F2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3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@kali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C0871-E54F-4323-B1E9-0DC31CCA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Германович Ирина Анатольевна</cp:lastModifiedBy>
  <cp:revision>23</cp:revision>
  <cp:lastPrinted>2024-12-27T11:20:00Z</cp:lastPrinted>
  <dcterms:created xsi:type="dcterms:W3CDTF">2025-05-20T07:41:00Z</dcterms:created>
  <dcterms:modified xsi:type="dcterms:W3CDTF">2026-08-25T12:47:00Z</dcterms:modified>
</cp:coreProperties>
</file>